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7ECA" w:rsidP="00917ECA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917ECA" w:rsidP="00917ECA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917ECA" w:rsidP="00917ECA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917ECA" w:rsidP="00917EC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17 ноября 2025 года</w:t>
      </w:r>
    </w:p>
    <w:p w:rsidR="00917ECA" w:rsidP="00917ECA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917ECA" w:rsidP="00917E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917ECA" w:rsidP="00917E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№2-2474-2802/2025 по иску </w:t>
      </w:r>
      <w:r>
        <w:rPr>
          <w:sz w:val="24"/>
          <w:szCs w:val="24"/>
        </w:rPr>
        <w:t xml:space="preserve">ГКУ Республиканский центр социальной поддержки населения к </w:t>
      </w:r>
      <w:r w:rsidR="0075062D">
        <w:rPr>
          <w:sz w:val="24"/>
          <w:szCs w:val="24"/>
        </w:rPr>
        <w:t>Алчиновой</w:t>
      </w:r>
      <w:r>
        <w:rPr>
          <w:sz w:val="24"/>
          <w:szCs w:val="24"/>
        </w:rPr>
        <w:t xml:space="preserve"> </w:t>
      </w:r>
      <w:r w:rsidR="006C010E">
        <w:rPr>
          <w:sz w:val="24"/>
          <w:szCs w:val="24"/>
        </w:rPr>
        <w:t>**</w:t>
      </w:r>
      <w:r w:rsidR="006C010E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излишне выплаченных денежных средств</w:t>
      </w:r>
      <w:r>
        <w:rPr>
          <w:rStyle w:val="10"/>
          <w:sz w:val="24"/>
          <w:szCs w:val="24"/>
        </w:rPr>
        <w:t xml:space="preserve">,  </w:t>
      </w:r>
    </w:p>
    <w:p w:rsidR="00917ECA" w:rsidP="00917E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917ECA" w:rsidP="00917ECA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917ECA" w:rsidP="00917E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ГКУ Республиканский центр социальной поддержки населения к </w:t>
      </w:r>
      <w:r w:rsidR="0075062D">
        <w:rPr>
          <w:sz w:val="24"/>
          <w:szCs w:val="24"/>
        </w:rPr>
        <w:t>Алчиновой</w:t>
      </w:r>
      <w:r>
        <w:rPr>
          <w:sz w:val="24"/>
          <w:szCs w:val="24"/>
        </w:rPr>
        <w:t xml:space="preserve"> </w:t>
      </w:r>
      <w:r w:rsidR="006C010E">
        <w:rPr>
          <w:sz w:val="24"/>
          <w:szCs w:val="24"/>
        </w:rPr>
        <w:t>**</w:t>
      </w:r>
      <w:r w:rsidR="006C010E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излишне выплаченных денежных средств</w:t>
      </w:r>
      <w:r>
        <w:rPr>
          <w:rStyle w:val="10"/>
          <w:sz w:val="24"/>
          <w:szCs w:val="24"/>
        </w:rPr>
        <w:t xml:space="preserve"> удовлетворить.</w:t>
      </w:r>
    </w:p>
    <w:p w:rsidR="00917ECA" w:rsidP="00917E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 w:rsidR="0075062D">
        <w:rPr>
          <w:sz w:val="24"/>
          <w:szCs w:val="24"/>
        </w:rPr>
        <w:t>Алчиновой</w:t>
      </w:r>
      <w:r>
        <w:rPr>
          <w:sz w:val="24"/>
          <w:szCs w:val="24"/>
        </w:rPr>
        <w:t xml:space="preserve"> </w:t>
      </w:r>
      <w:r w:rsidR="006C010E">
        <w:rPr>
          <w:sz w:val="24"/>
          <w:szCs w:val="24"/>
        </w:rPr>
        <w:t>**</w:t>
      </w:r>
      <w:r w:rsidR="006C010E">
        <w:rPr>
          <w:sz w:val="24"/>
          <w:szCs w:val="24"/>
        </w:rPr>
        <w:t xml:space="preserve">* 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паспорт </w:t>
      </w:r>
      <w:r w:rsidR="006C010E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>ГКУ Республиканский центр социальной поддержки населения 48868,06</w:t>
      </w:r>
      <w:r>
        <w:rPr>
          <w:rStyle w:val="10"/>
          <w:sz w:val="24"/>
          <w:szCs w:val="24"/>
        </w:rPr>
        <w:t xml:space="preserve"> руб. – в счет </w:t>
      </w:r>
      <w:r>
        <w:rPr>
          <w:sz w:val="24"/>
          <w:szCs w:val="24"/>
        </w:rPr>
        <w:t>излишне выплаченных денежных средств</w:t>
      </w:r>
      <w:r>
        <w:rPr>
          <w:rStyle w:val="10"/>
          <w:sz w:val="24"/>
          <w:szCs w:val="24"/>
        </w:rPr>
        <w:t>.</w:t>
      </w:r>
    </w:p>
    <w:p w:rsidR="00917ECA" w:rsidP="00917ECA">
      <w:pPr>
        <w:pStyle w:val="BodyText2"/>
        <w:ind w:firstLine="567"/>
        <w:jc w:val="both"/>
        <w:rPr>
          <w:rStyle w:val="10"/>
          <w:sz w:val="24"/>
          <w:szCs w:val="24"/>
        </w:rPr>
      </w:pPr>
      <w:r>
        <w:rPr>
          <w:sz w:val="24"/>
          <w:szCs w:val="24"/>
        </w:rPr>
        <w:t xml:space="preserve">Взыскать с </w:t>
      </w:r>
      <w:r w:rsidR="0075062D">
        <w:rPr>
          <w:sz w:val="24"/>
          <w:szCs w:val="24"/>
        </w:rPr>
        <w:t>Алчиновой</w:t>
      </w:r>
      <w:r>
        <w:rPr>
          <w:sz w:val="24"/>
          <w:szCs w:val="24"/>
        </w:rPr>
        <w:t xml:space="preserve"> </w:t>
      </w:r>
      <w:r w:rsidR="006C010E">
        <w:rPr>
          <w:sz w:val="24"/>
          <w:szCs w:val="24"/>
        </w:rPr>
        <w:t xml:space="preserve">***  </w:t>
      </w:r>
      <w:r>
        <w:rPr>
          <w:sz w:val="24"/>
          <w:szCs w:val="24"/>
        </w:rPr>
        <w:t>государственную пошлину в размере 4000  руб.</w:t>
      </w:r>
    </w:p>
    <w:p w:rsidR="00917ECA" w:rsidP="00917E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917ECA" w:rsidP="00917E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917ECA" w:rsidP="00917E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917ECA" w:rsidP="00917E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917ECA" w:rsidP="00917E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917ECA" w:rsidP="00917ECA">
      <w:pPr>
        <w:pStyle w:val="1"/>
        <w:jc w:val="both"/>
        <w:rPr>
          <w:rStyle w:val="10"/>
          <w:sz w:val="24"/>
          <w:szCs w:val="24"/>
        </w:rPr>
      </w:pPr>
    </w:p>
    <w:p w:rsidR="00917ECA" w:rsidP="00917ECA">
      <w:pPr>
        <w:pStyle w:val="1"/>
        <w:jc w:val="both"/>
        <w:rPr>
          <w:rStyle w:val="10"/>
          <w:sz w:val="24"/>
          <w:szCs w:val="24"/>
        </w:rPr>
      </w:pPr>
    </w:p>
    <w:p w:rsidR="00917ECA" w:rsidP="00917EC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917ECA" w:rsidP="00917ECA">
      <w:pPr>
        <w:pStyle w:val="1"/>
        <w:jc w:val="both"/>
        <w:rPr>
          <w:rStyle w:val="10"/>
          <w:sz w:val="24"/>
          <w:szCs w:val="24"/>
        </w:rPr>
      </w:pPr>
    </w:p>
    <w:p w:rsidR="00917ECA" w:rsidP="00917EC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917ECA" w:rsidP="00917EC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917ECA" w:rsidP="00917ECA"/>
    <w:p w:rsidR="00917ECA" w:rsidP="00917ECA"/>
    <w:p w:rsidR="00F21E5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6D"/>
    <w:rsid w:val="006C010E"/>
    <w:rsid w:val="0075062D"/>
    <w:rsid w:val="00917ECA"/>
    <w:rsid w:val="00C5156D"/>
    <w:rsid w:val="00F21E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808726-26B0-454A-9F24-20E7B3EB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EC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917EC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917E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qFormat/>
    <w:rsid w:val="00917E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917ECA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917ECA"/>
  </w:style>
  <w:style w:type="paragraph" w:styleId="BalloonText">
    <w:name w:val="Balloon Text"/>
    <w:basedOn w:val="Normal"/>
    <w:link w:val="a"/>
    <w:uiPriority w:val="99"/>
    <w:semiHidden/>
    <w:unhideWhenUsed/>
    <w:rsid w:val="00917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7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